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D1DCF" w14:textId="33536B5E" w:rsidR="00C248EC" w:rsidRDefault="00C248EC" w:rsidP="00C248EC">
      <w:pPr>
        <w:rPr>
          <w:b/>
          <w:color w:val="333333"/>
          <w:sz w:val="28"/>
          <w:szCs w:val="28"/>
        </w:rPr>
      </w:pPr>
    </w:p>
    <w:p w14:paraId="36F91AAC" w14:textId="77777777" w:rsidR="00C248EC" w:rsidRPr="00C248EC" w:rsidRDefault="007E4013" w:rsidP="00C248EC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object w:dxaOrig="1440" w:dyaOrig="1440" w14:anchorId="19459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55pt;margin-top:-22.2pt;width:34.05pt;height:48.2pt;z-index:251659264;visibility:visible;mso-wrap-edited:f">
            <v:imagedata r:id="rId5" o:title="" gain="12.5" blacklevel="-26214f"/>
          </v:shape>
          <o:OLEObject Type="Embed" ProgID="Word.Picture.8" ShapeID="_x0000_s1026" DrawAspect="Content" ObjectID="_1805098900" r:id="rId6"/>
        </w:object>
      </w:r>
    </w:p>
    <w:p w14:paraId="0D80FBD9" w14:textId="77777777" w:rsidR="00C248EC" w:rsidRPr="00C248EC" w:rsidRDefault="00C248EC" w:rsidP="00C248EC">
      <w:pPr>
        <w:rPr>
          <w:sz w:val="16"/>
          <w:szCs w:val="16"/>
          <w:lang w:eastAsia="en-US"/>
        </w:rPr>
      </w:pPr>
    </w:p>
    <w:p w14:paraId="284A72A0" w14:textId="77777777" w:rsidR="00C248EC" w:rsidRPr="00C248EC" w:rsidRDefault="00C248EC" w:rsidP="00C248EC">
      <w:pPr>
        <w:jc w:val="center"/>
        <w:rPr>
          <w:b/>
          <w:sz w:val="10"/>
          <w:szCs w:val="10"/>
          <w:lang w:eastAsia="en-US"/>
        </w:rPr>
      </w:pPr>
    </w:p>
    <w:p w14:paraId="4B1C1FD8" w14:textId="77777777" w:rsidR="00C248EC" w:rsidRPr="00C248EC" w:rsidRDefault="00C248EC" w:rsidP="00C248EC">
      <w:pPr>
        <w:jc w:val="center"/>
        <w:rPr>
          <w:b/>
          <w:sz w:val="28"/>
          <w:szCs w:val="28"/>
          <w:lang w:eastAsia="en-US"/>
        </w:rPr>
      </w:pPr>
      <w:r w:rsidRPr="00C248EC">
        <w:rPr>
          <w:b/>
          <w:sz w:val="28"/>
          <w:szCs w:val="28"/>
          <w:lang w:eastAsia="en-US"/>
        </w:rPr>
        <w:t xml:space="preserve">МІНІСТЕРСТВО </w:t>
      </w:r>
      <w:r w:rsidRPr="00C248EC">
        <w:rPr>
          <w:b/>
          <w:caps/>
          <w:sz w:val="28"/>
          <w:szCs w:val="28"/>
          <w:lang w:eastAsia="en-US"/>
        </w:rPr>
        <w:t>Освіти І НАУКИ УКРАЇНИ</w:t>
      </w:r>
    </w:p>
    <w:p w14:paraId="10FE7265" w14:textId="3987A121" w:rsidR="00C248EC" w:rsidRPr="00C248EC" w:rsidRDefault="00C248EC" w:rsidP="00C248EC">
      <w:pPr>
        <w:jc w:val="center"/>
        <w:rPr>
          <w:b/>
          <w:sz w:val="28"/>
          <w:szCs w:val="28"/>
          <w:lang w:eastAsia="en-US"/>
        </w:rPr>
      </w:pPr>
      <w:r w:rsidRPr="00C248EC">
        <w:rPr>
          <w:b/>
          <w:sz w:val="28"/>
          <w:szCs w:val="28"/>
          <w:lang w:eastAsia="en-US"/>
        </w:rPr>
        <w:t xml:space="preserve">СУМСЬКИЙ НАЦІОНАЛЬНИЙ </w:t>
      </w:r>
      <w:r w:rsidR="00421B4F">
        <w:rPr>
          <w:b/>
          <w:sz w:val="28"/>
          <w:szCs w:val="28"/>
          <w:lang w:val="uk-UA" w:eastAsia="en-US"/>
        </w:rPr>
        <w:t>А</w:t>
      </w:r>
      <w:r w:rsidRPr="00C248EC">
        <w:rPr>
          <w:b/>
          <w:sz w:val="28"/>
          <w:szCs w:val="28"/>
          <w:lang w:eastAsia="en-US"/>
        </w:rPr>
        <w:t>ГРАРНИЙ УНІВЕРСИТЕТ</w:t>
      </w:r>
    </w:p>
    <w:p w14:paraId="0C7746C4" w14:textId="77777777" w:rsidR="00C248EC" w:rsidRPr="00C248EC" w:rsidRDefault="00C248EC" w:rsidP="00C248EC">
      <w:pPr>
        <w:jc w:val="center"/>
        <w:rPr>
          <w:b/>
          <w:sz w:val="28"/>
          <w:szCs w:val="28"/>
          <w:lang w:eastAsia="en-US"/>
        </w:rPr>
      </w:pPr>
      <w:r w:rsidRPr="00C248EC">
        <w:rPr>
          <w:b/>
          <w:sz w:val="28"/>
          <w:szCs w:val="28"/>
          <w:lang w:eastAsia="en-US"/>
        </w:rPr>
        <w:t>ВІДОКРЕМЛЕНИЙ СТРУКТУРНИЙ ПІДРОЗДІЛ</w:t>
      </w:r>
    </w:p>
    <w:p w14:paraId="56E277E9" w14:textId="77777777" w:rsidR="00C248EC" w:rsidRPr="00C248EC" w:rsidRDefault="00C248EC" w:rsidP="00C248EC">
      <w:pPr>
        <w:jc w:val="center"/>
        <w:rPr>
          <w:b/>
          <w:sz w:val="28"/>
          <w:szCs w:val="28"/>
          <w:lang w:eastAsia="en-US"/>
        </w:rPr>
      </w:pPr>
      <w:r w:rsidRPr="00C248EC">
        <w:rPr>
          <w:b/>
          <w:sz w:val="28"/>
          <w:szCs w:val="28"/>
          <w:lang w:eastAsia="en-US"/>
        </w:rPr>
        <w:t>«ОХТИРСЬКИЙ ФАХОВИЙ КОЛЕДЖ</w:t>
      </w:r>
    </w:p>
    <w:p w14:paraId="491F1404" w14:textId="77777777" w:rsidR="00C248EC" w:rsidRPr="00C248EC" w:rsidRDefault="00C248EC" w:rsidP="00C248EC">
      <w:pPr>
        <w:jc w:val="center"/>
        <w:rPr>
          <w:b/>
          <w:sz w:val="28"/>
          <w:szCs w:val="28"/>
          <w:lang w:eastAsia="en-US"/>
        </w:rPr>
      </w:pPr>
      <w:r w:rsidRPr="00C248EC">
        <w:rPr>
          <w:b/>
          <w:bCs/>
          <w:spacing w:val="-2"/>
          <w:sz w:val="28"/>
          <w:szCs w:val="28"/>
          <w:lang w:eastAsia="en-US"/>
        </w:rPr>
        <w:t>СУМСЬКОГО НАЦІОНАЛЬНОГО АГРАРНОГО УНІВЕРСИТЕТУ</w:t>
      </w:r>
      <w:r w:rsidRPr="00C248EC">
        <w:rPr>
          <w:b/>
          <w:sz w:val="28"/>
          <w:szCs w:val="28"/>
          <w:lang w:eastAsia="en-US"/>
        </w:rPr>
        <w:t>»</w:t>
      </w:r>
    </w:p>
    <w:p w14:paraId="484FA649" w14:textId="77777777" w:rsidR="00C248EC" w:rsidRPr="00C248EC" w:rsidRDefault="00C248EC" w:rsidP="00C248EC">
      <w:pPr>
        <w:suppressAutoHyphens/>
        <w:spacing w:line="276" w:lineRule="auto"/>
        <w:jc w:val="center"/>
        <w:outlineLvl w:val="1"/>
        <w:rPr>
          <w:rFonts w:eastAsia="Calibri"/>
          <w:b/>
          <w:color w:val="333333"/>
          <w:sz w:val="28"/>
          <w:szCs w:val="28"/>
          <w:lang w:val="uk-UA" w:eastAsia="uk-UA"/>
        </w:rPr>
      </w:pPr>
    </w:p>
    <w:p w14:paraId="32AB0747" w14:textId="77777777" w:rsidR="00C248EC" w:rsidRPr="00C248EC" w:rsidRDefault="00C248EC" w:rsidP="00C248EC">
      <w:pPr>
        <w:suppressAutoHyphens/>
        <w:spacing w:line="276" w:lineRule="auto"/>
        <w:jc w:val="center"/>
        <w:outlineLvl w:val="1"/>
        <w:rPr>
          <w:rFonts w:eastAsia="Calibri"/>
          <w:b/>
          <w:color w:val="333333"/>
          <w:sz w:val="28"/>
          <w:szCs w:val="28"/>
          <w:lang w:val="uk-UA" w:eastAsia="uk-UA"/>
        </w:rPr>
      </w:pPr>
      <w:r w:rsidRPr="00C248EC">
        <w:rPr>
          <w:rFonts w:eastAsia="Calibri"/>
          <w:b/>
          <w:color w:val="333333"/>
          <w:sz w:val="28"/>
          <w:szCs w:val="28"/>
          <w:lang w:val="uk-UA" w:eastAsia="uk-UA"/>
        </w:rPr>
        <w:t>НАКАЗ</w:t>
      </w:r>
    </w:p>
    <w:p w14:paraId="6642F094" w14:textId="77777777" w:rsidR="00C248EC" w:rsidRPr="00C248EC" w:rsidRDefault="00C248EC" w:rsidP="00C248EC">
      <w:pPr>
        <w:rPr>
          <w:color w:val="333333"/>
          <w:sz w:val="22"/>
          <w:szCs w:val="28"/>
          <w:lang w:eastAsia="en-US"/>
        </w:rPr>
      </w:pPr>
    </w:p>
    <w:p w14:paraId="31144A0A" w14:textId="176B685D" w:rsidR="00C248EC" w:rsidRPr="00C248EC" w:rsidRDefault="00C248EC" w:rsidP="00C248EC">
      <w:pPr>
        <w:spacing w:line="336" w:lineRule="auto"/>
        <w:jc w:val="both"/>
        <w:rPr>
          <w:rFonts w:eastAsia="Calibri" w:cstheme="minorBidi"/>
          <w:color w:val="333333"/>
          <w:sz w:val="28"/>
          <w:szCs w:val="22"/>
          <w:lang w:val="uk-UA" w:eastAsia="uk-UA"/>
        </w:rPr>
      </w:pPr>
      <w:r>
        <w:rPr>
          <w:rFonts w:eastAsia="Calibri" w:cstheme="minorBidi"/>
          <w:color w:val="333333"/>
          <w:sz w:val="28"/>
          <w:szCs w:val="22"/>
          <w:lang w:val="uk-UA" w:eastAsia="uk-UA"/>
        </w:rPr>
        <w:t>20</w:t>
      </w:r>
      <w:r w:rsidRPr="00C248EC">
        <w:rPr>
          <w:rFonts w:eastAsia="Calibri" w:cstheme="minorBidi"/>
          <w:color w:val="333333"/>
          <w:sz w:val="28"/>
          <w:szCs w:val="22"/>
          <w:lang w:val="uk-UA" w:eastAsia="uk-UA"/>
        </w:rPr>
        <w:t xml:space="preserve"> </w:t>
      </w:r>
      <w:r>
        <w:rPr>
          <w:rFonts w:eastAsia="Calibri" w:cstheme="minorBidi"/>
          <w:color w:val="333333"/>
          <w:sz w:val="28"/>
          <w:szCs w:val="22"/>
          <w:lang w:val="uk-UA" w:eastAsia="uk-UA"/>
        </w:rPr>
        <w:t>грудня</w:t>
      </w:r>
      <w:r w:rsidRPr="00C248EC">
        <w:rPr>
          <w:rFonts w:eastAsia="Calibri" w:cstheme="minorBidi"/>
          <w:color w:val="333333"/>
          <w:sz w:val="28"/>
          <w:szCs w:val="22"/>
          <w:lang w:val="uk-UA" w:eastAsia="uk-UA"/>
        </w:rPr>
        <w:t xml:space="preserve"> 2024 року      </w:t>
      </w:r>
      <w:r w:rsidRPr="00C248EC">
        <w:rPr>
          <w:rFonts w:eastAsia="Calibri" w:cstheme="minorBidi"/>
          <w:color w:val="333333"/>
          <w:sz w:val="28"/>
          <w:szCs w:val="22"/>
          <w:lang w:val="uk-UA" w:eastAsia="uk-UA"/>
        </w:rPr>
        <w:tab/>
        <w:t xml:space="preserve">    м. Охтирка   </w:t>
      </w:r>
      <w:r w:rsidRPr="00C248EC">
        <w:rPr>
          <w:rFonts w:eastAsia="Calibri" w:cstheme="minorBidi"/>
          <w:color w:val="333333"/>
          <w:sz w:val="28"/>
          <w:szCs w:val="22"/>
          <w:lang w:val="uk-UA" w:eastAsia="uk-UA"/>
        </w:rPr>
        <w:tab/>
        <w:t xml:space="preserve">                                 № _____</w:t>
      </w:r>
    </w:p>
    <w:p w14:paraId="224ABD28" w14:textId="2847705D" w:rsidR="00C248EC" w:rsidRPr="00C248EC" w:rsidRDefault="00C248EC" w:rsidP="00C248EC">
      <w:pPr>
        <w:rPr>
          <w:b/>
          <w:color w:val="333333"/>
          <w:sz w:val="28"/>
          <w:szCs w:val="28"/>
          <w:lang w:val="uk-UA"/>
        </w:rPr>
      </w:pPr>
    </w:p>
    <w:p w14:paraId="57AE688A" w14:textId="58ED5E48" w:rsidR="00C248EC" w:rsidRDefault="00C248EC" w:rsidP="00C248EC">
      <w:pPr>
        <w:rPr>
          <w:b/>
          <w:color w:val="333333"/>
          <w:sz w:val="28"/>
          <w:szCs w:val="28"/>
        </w:rPr>
      </w:pPr>
    </w:p>
    <w:p w14:paraId="417757CC" w14:textId="7C39A862" w:rsidR="00C248EC" w:rsidRDefault="00C248EC" w:rsidP="00C248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позачергову атестацію</w:t>
      </w:r>
    </w:p>
    <w:p w14:paraId="1A6FF904" w14:textId="77777777" w:rsidR="00C248EC" w:rsidRDefault="00C248EC" w:rsidP="00C248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педагогічних працівників</w:t>
      </w:r>
    </w:p>
    <w:p w14:paraId="54B0C201" w14:textId="17104DCE" w:rsidR="00C248EC" w:rsidRDefault="00C248EC" w:rsidP="00C248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2024/2025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14:paraId="1C0F7902" w14:textId="77777777" w:rsidR="00C248EC" w:rsidRDefault="00C248EC" w:rsidP="00C248EC">
      <w:pPr>
        <w:rPr>
          <w:sz w:val="28"/>
          <w:szCs w:val="28"/>
          <w:lang w:val="uk-UA"/>
        </w:rPr>
      </w:pPr>
    </w:p>
    <w:p w14:paraId="18A1F0A2" w14:textId="77777777" w:rsidR="00C248EC" w:rsidRPr="00F33678" w:rsidRDefault="00C248EC" w:rsidP="00F33678">
      <w:pPr>
        <w:spacing w:line="276" w:lineRule="auto"/>
        <w:rPr>
          <w:sz w:val="28"/>
          <w:szCs w:val="28"/>
          <w:lang w:val="uk-UA"/>
        </w:rPr>
      </w:pPr>
    </w:p>
    <w:p w14:paraId="17994574" w14:textId="19F8E36E" w:rsidR="00C248EC" w:rsidRPr="00421B4F" w:rsidRDefault="00C248EC" w:rsidP="00F33678">
      <w:pPr>
        <w:spacing w:line="276" w:lineRule="auto"/>
        <w:ind w:firstLine="851"/>
        <w:rPr>
          <w:sz w:val="28"/>
          <w:szCs w:val="28"/>
          <w:lang w:val="uk-UA"/>
        </w:rPr>
      </w:pPr>
      <w:r w:rsidRPr="00421B4F">
        <w:rPr>
          <w:sz w:val="28"/>
          <w:szCs w:val="28"/>
          <w:lang w:val="uk-UA"/>
        </w:rPr>
        <w:t xml:space="preserve">На виконання </w:t>
      </w:r>
      <w:proofErr w:type="spellStart"/>
      <w:r w:rsidRPr="00421B4F">
        <w:rPr>
          <w:sz w:val="28"/>
          <w:szCs w:val="28"/>
          <w:lang w:val="uk-UA"/>
        </w:rPr>
        <w:t>п.п</w:t>
      </w:r>
      <w:proofErr w:type="spellEnd"/>
      <w:r w:rsidRPr="00421B4F">
        <w:rPr>
          <w:sz w:val="28"/>
          <w:szCs w:val="28"/>
          <w:lang w:val="uk-UA"/>
        </w:rPr>
        <w:t xml:space="preserve">. 2,3,4,5,6 Положення про атестацію педагогічних працівників, затвердженого наказом Міністерства освіти і науки України від 09.09.2022року № 805 </w:t>
      </w:r>
      <w:r w:rsidR="00F33678" w:rsidRPr="00421B4F">
        <w:rPr>
          <w:rFonts w:eastAsiaTheme="minorHAnsi"/>
          <w:sz w:val="28"/>
          <w:szCs w:val="28"/>
          <w:lang w:val="uk-UA" w:eastAsia="en-US"/>
        </w:rPr>
        <w:t>(у редакції наказу Міністерства освіти і науки України</w:t>
      </w:r>
      <w:r w:rsidR="00F33678" w:rsidRPr="00421B4F">
        <w:rPr>
          <w:sz w:val="28"/>
          <w:szCs w:val="28"/>
          <w:lang w:val="uk-UA"/>
        </w:rPr>
        <w:t xml:space="preserve"> </w:t>
      </w:r>
      <w:r w:rsidR="00F33678" w:rsidRPr="00421B4F">
        <w:rPr>
          <w:rFonts w:eastAsiaTheme="minorHAnsi"/>
          <w:sz w:val="28"/>
          <w:szCs w:val="28"/>
          <w:lang w:val="uk-UA" w:eastAsia="en-US"/>
        </w:rPr>
        <w:t>10 вересня 2024 року № 1277)</w:t>
      </w:r>
      <w:r w:rsidR="00F33678" w:rsidRPr="00421B4F">
        <w:rPr>
          <w:sz w:val="28"/>
          <w:szCs w:val="28"/>
          <w:lang w:val="uk-UA"/>
        </w:rPr>
        <w:t xml:space="preserve"> </w:t>
      </w:r>
      <w:r w:rsidRPr="00421B4F">
        <w:rPr>
          <w:sz w:val="28"/>
          <w:szCs w:val="28"/>
          <w:lang w:val="uk-UA"/>
        </w:rPr>
        <w:t>та з метою підвищення рівня професійної компетентності педагогічних працівників, які подали заяви на проходження позачергової атестації у 2024/ 2025 навчальному році</w:t>
      </w:r>
    </w:p>
    <w:p w14:paraId="6E0A3B5E" w14:textId="77777777" w:rsidR="00C248EC" w:rsidRPr="00F33678" w:rsidRDefault="00C248EC" w:rsidP="00F3367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</w:p>
    <w:p w14:paraId="19948940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НАКАЗУЮ:</w:t>
      </w:r>
    </w:p>
    <w:p w14:paraId="726218B7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385B14B9" w14:textId="6F486FDE" w:rsidR="00C248EC" w:rsidRDefault="00C248EC" w:rsidP="00F3367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D048E5">
        <w:rPr>
          <w:sz w:val="28"/>
          <w:szCs w:val="28"/>
          <w:lang w:val="uk-UA"/>
        </w:rPr>
        <w:t xml:space="preserve">Організувати та провести у ВСП «Охтирський фаховий коледж Сумського НАУ» позачергову атестацію педагогічних працівників - </w:t>
      </w:r>
    </w:p>
    <w:p w14:paraId="7F095620" w14:textId="7954BFE7" w:rsidR="00C248EC" w:rsidRPr="00C248EC" w:rsidRDefault="00C248EC" w:rsidP="00F33678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 w:rsidRPr="00C248E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Pr="00C248EC">
        <w:rPr>
          <w:sz w:val="28"/>
          <w:szCs w:val="28"/>
          <w:lang w:val="uk-UA"/>
        </w:rPr>
        <w:t>икладач</w:t>
      </w:r>
      <w:r>
        <w:rPr>
          <w:sz w:val="28"/>
          <w:szCs w:val="28"/>
          <w:lang w:val="uk-UA"/>
        </w:rPr>
        <w:t>а</w:t>
      </w:r>
      <w:r w:rsidRPr="00C248EC">
        <w:rPr>
          <w:sz w:val="28"/>
          <w:szCs w:val="28"/>
          <w:lang w:val="uk-UA"/>
        </w:rPr>
        <w:t xml:space="preserve"> навчальної дисципліни</w:t>
      </w:r>
      <w:r>
        <w:rPr>
          <w:sz w:val="28"/>
          <w:szCs w:val="28"/>
          <w:lang w:val="uk-UA"/>
        </w:rPr>
        <w:t xml:space="preserve"> </w:t>
      </w:r>
      <w:r w:rsidRPr="00C248EC">
        <w:rPr>
          <w:sz w:val="28"/>
          <w:szCs w:val="28"/>
          <w:lang w:val="uk-UA"/>
        </w:rPr>
        <w:t xml:space="preserve">«Алгоритмізація та програмування» </w:t>
      </w:r>
      <w:r w:rsidR="007E4013">
        <w:rPr>
          <w:sz w:val="28"/>
          <w:szCs w:val="28"/>
          <w:lang w:val="uk-UA"/>
        </w:rPr>
        <w:t>ЗАБРОДИ</w:t>
      </w:r>
      <w:r w:rsidRPr="00C248EC">
        <w:rPr>
          <w:sz w:val="28"/>
          <w:szCs w:val="28"/>
          <w:lang w:val="uk-UA"/>
        </w:rPr>
        <w:t xml:space="preserve"> Іван</w:t>
      </w:r>
      <w:r>
        <w:rPr>
          <w:sz w:val="28"/>
          <w:szCs w:val="28"/>
          <w:lang w:val="uk-UA"/>
        </w:rPr>
        <w:t>а</w:t>
      </w:r>
      <w:r w:rsidRPr="00C248EC">
        <w:rPr>
          <w:sz w:val="28"/>
          <w:szCs w:val="28"/>
          <w:lang w:val="uk-UA"/>
        </w:rPr>
        <w:t xml:space="preserve"> Сергійович</w:t>
      </w:r>
      <w:r>
        <w:rPr>
          <w:sz w:val="28"/>
          <w:szCs w:val="28"/>
          <w:lang w:val="uk-UA"/>
        </w:rPr>
        <w:t xml:space="preserve">а та </w:t>
      </w:r>
      <w:r w:rsidRPr="00C248EC">
        <w:rPr>
          <w:sz w:val="28"/>
          <w:szCs w:val="28"/>
          <w:lang w:val="uk-UA"/>
        </w:rPr>
        <w:t>С</w:t>
      </w:r>
      <w:r w:rsidR="007E4013">
        <w:rPr>
          <w:sz w:val="28"/>
          <w:szCs w:val="28"/>
          <w:lang w:val="uk-UA"/>
        </w:rPr>
        <w:t>УХАНОВОЇ</w:t>
      </w:r>
      <w:bookmarkStart w:id="0" w:name="_GoBack"/>
      <w:bookmarkEnd w:id="0"/>
      <w:r w:rsidRPr="00C248EC">
        <w:rPr>
          <w:sz w:val="28"/>
          <w:szCs w:val="28"/>
          <w:lang w:val="uk-UA"/>
        </w:rPr>
        <w:t xml:space="preserve"> </w:t>
      </w:r>
      <w:proofErr w:type="spellStart"/>
      <w:r w:rsidRPr="00C248EC">
        <w:rPr>
          <w:sz w:val="28"/>
          <w:szCs w:val="28"/>
          <w:lang w:val="uk-UA"/>
        </w:rPr>
        <w:t>Алін</w:t>
      </w:r>
      <w:r>
        <w:rPr>
          <w:sz w:val="28"/>
          <w:szCs w:val="28"/>
          <w:lang w:val="uk-UA"/>
        </w:rPr>
        <w:t>и</w:t>
      </w:r>
      <w:proofErr w:type="spellEnd"/>
      <w:r w:rsidRPr="00C248EC">
        <w:rPr>
          <w:sz w:val="28"/>
          <w:szCs w:val="28"/>
          <w:lang w:val="uk-UA"/>
        </w:rPr>
        <w:t xml:space="preserve"> Олегівн</w:t>
      </w:r>
      <w:r>
        <w:rPr>
          <w:sz w:val="28"/>
          <w:szCs w:val="28"/>
          <w:lang w:val="uk-UA"/>
        </w:rPr>
        <w:t>и, в</w:t>
      </w:r>
      <w:r w:rsidRPr="00C248EC">
        <w:rPr>
          <w:sz w:val="28"/>
          <w:szCs w:val="28"/>
          <w:lang w:val="uk-UA"/>
        </w:rPr>
        <w:t>икладачк</w:t>
      </w:r>
      <w:r>
        <w:rPr>
          <w:sz w:val="28"/>
          <w:szCs w:val="28"/>
          <w:lang w:val="uk-UA"/>
        </w:rPr>
        <w:t>и</w:t>
      </w:r>
      <w:r w:rsidRPr="00C248EC">
        <w:rPr>
          <w:sz w:val="28"/>
          <w:szCs w:val="28"/>
          <w:lang w:val="uk-UA"/>
        </w:rPr>
        <w:t xml:space="preserve"> іноземної мови</w:t>
      </w:r>
      <w:r>
        <w:rPr>
          <w:sz w:val="28"/>
          <w:szCs w:val="28"/>
          <w:lang w:val="uk-UA"/>
        </w:rPr>
        <w:t>.</w:t>
      </w:r>
    </w:p>
    <w:p w14:paraId="1936DAF2" w14:textId="77777777" w:rsidR="00C248EC" w:rsidRDefault="00C248EC" w:rsidP="00F3367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список педагогічних працівників, які атестуються позачергово ( додаток 1).</w:t>
      </w:r>
    </w:p>
    <w:p w14:paraId="32E8C39C" w14:textId="60528969" w:rsidR="00C248EC" w:rsidRPr="00C248EC" w:rsidRDefault="00C248EC" w:rsidP="00F3367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C248EC">
        <w:rPr>
          <w:sz w:val="28"/>
          <w:szCs w:val="28"/>
          <w:lang w:val="uk-UA"/>
        </w:rPr>
        <w:t>Секретарю атестаційної комісії:</w:t>
      </w:r>
    </w:p>
    <w:p w14:paraId="26A51961" w14:textId="7928FC7C" w:rsidR="00C248EC" w:rsidRDefault="00C248EC" w:rsidP="00F33678">
      <w:pPr>
        <w:pStyle w:val="a3"/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реєстрацію наданих (надісланих) документів педагогічних працівників, які атестуються позачергово;</w:t>
      </w:r>
    </w:p>
    <w:p w14:paraId="26CB72AF" w14:textId="03A64FE1" w:rsidR="00C248EC" w:rsidRDefault="00C248EC" w:rsidP="00F33678">
      <w:pPr>
        <w:pStyle w:val="a3"/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Ознайомити з цим наказом педагогічних працівників, які атестуються позачергово у 2024/ 2025 </w:t>
      </w:r>
      <w:proofErr w:type="spellStart"/>
      <w:r>
        <w:rPr>
          <w:sz w:val="28"/>
          <w:szCs w:val="28"/>
          <w:lang w:val="uk-UA"/>
        </w:rPr>
        <w:t>н.році</w:t>
      </w:r>
      <w:proofErr w:type="spellEnd"/>
      <w:r>
        <w:rPr>
          <w:sz w:val="28"/>
          <w:szCs w:val="28"/>
          <w:lang w:val="uk-UA"/>
        </w:rPr>
        <w:t>;</w:t>
      </w:r>
    </w:p>
    <w:p w14:paraId="65FB723F" w14:textId="2DAF905E" w:rsidR="00C248EC" w:rsidRDefault="00C248EC" w:rsidP="00F33678">
      <w:pPr>
        <w:pStyle w:val="a3"/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Оприлюднити на сайті коледжу в розділі «</w:t>
      </w:r>
      <w:r w:rsidR="00421B4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тестація педагогічних працівників» список педагогічних працівників коледжу, які атестуються позачергово</w:t>
      </w:r>
      <w:r w:rsidR="00F33678">
        <w:rPr>
          <w:sz w:val="28"/>
          <w:szCs w:val="28"/>
          <w:lang w:val="uk-UA"/>
        </w:rPr>
        <w:t>.</w:t>
      </w:r>
    </w:p>
    <w:p w14:paraId="7A5AD072" w14:textId="03994D2D" w:rsidR="00C248EC" w:rsidRDefault="00C248EC" w:rsidP="00F3367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Педагогічним працівникам, які атестуються позачергово Заброді І.С. та </w:t>
      </w:r>
      <w:proofErr w:type="spellStart"/>
      <w:r>
        <w:rPr>
          <w:sz w:val="28"/>
          <w:szCs w:val="28"/>
          <w:lang w:val="uk-UA"/>
        </w:rPr>
        <w:t>Сухановій</w:t>
      </w:r>
      <w:proofErr w:type="spellEnd"/>
      <w:r>
        <w:rPr>
          <w:sz w:val="28"/>
          <w:szCs w:val="28"/>
          <w:lang w:val="uk-UA"/>
        </w:rPr>
        <w:t xml:space="preserve"> А.О.:</w:t>
      </w:r>
    </w:p>
    <w:p w14:paraId="08FBA565" w14:textId="6EA80C18" w:rsidR="00C248EC" w:rsidRDefault="00C248EC" w:rsidP="00F33678">
      <w:pPr>
        <w:pStyle w:val="a3"/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Подати документи, що свідчать про їх педагогічну майстерність та / або професійні досягнення на розгляд атестаційної комісії коледжу:</w:t>
      </w:r>
    </w:p>
    <w:p w14:paraId="3904D076" w14:textId="4ACED359" w:rsidR="00C248EC" w:rsidRDefault="00C248EC" w:rsidP="00F3367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документи у паперовій формі подавати секретарю атестаційної комісії;</w:t>
      </w:r>
    </w:p>
    <w:p w14:paraId="08BDFE43" w14:textId="31F05578" w:rsidR="00C248EC" w:rsidRPr="00F33678" w:rsidRDefault="00C248EC" w:rsidP="00F3367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F33678">
        <w:rPr>
          <w:sz w:val="28"/>
          <w:szCs w:val="28"/>
          <w:lang w:val="uk-UA"/>
        </w:rPr>
        <w:t>документи у електронній формі</w:t>
      </w:r>
      <w:r w:rsidR="00F33678">
        <w:rPr>
          <w:sz w:val="28"/>
          <w:szCs w:val="28"/>
          <w:lang w:val="uk-UA"/>
        </w:rPr>
        <w:t xml:space="preserve"> </w:t>
      </w:r>
      <w:r w:rsidRPr="00F33678">
        <w:rPr>
          <w:sz w:val="28"/>
          <w:szCs w:val="28"/>
          <w:lang w:val="uk-UA"/>
        </w:rPr>
        <w:t xml:space="preserve">надсилати </w:t>
      </w:r>
      <w:r w:rsidR="00F33678" w:rsidRPr="00F33678">
        <w:rPr>
          <w:sz w:val="28"/>
          <w:szCs w:val="28"/>
          <w:lang w:val="uk-UA"/>
        </w:rPr>
        <w:t xml:space="preserve">на </w:t>
      </w:r>
      <w:r w:rsidR="00F33678" w:rsidRPr="00F33678">
        <w:rPr>
          <w:color w:val="4472C4" w:themeColor="accent1"/>
          <w:sz w:val="28"/>
          <w:szCs w:val="28"/>
          <w:lang w:val="uk-UA"/>
        </w:rPr>
        <w:t xml:space="preserve">oc_snau@ukr.net </w:t>
      </w:r>
      <w:r w:rsidR="00F33678">
        <w:rPr>
          <w:sz w:val="28"/>
          <w:szCs w:val="28"/>
          <w:lang w:val="uk-UA"/>
        </w:rPr>
        <w:t>-</w:t>
      </w:r>
      <w:r w:rsidR="00F33678" w:rsidRPr="00F33678">
        <w:rPr>
          <w:sz w:val="28"/>
          <w:szCs w:val="28"/>
          <w:lang w:val="uk-UA"/>
        </w:rPr>
        <w:t xml:space="preserve"> адрес</w:t>
      </w:r>
      <w:r w:rsidR="00F33678">
        <w:rPr>
          <w:sz w:val="28"/>
          <w:szCs w:val="28"/>
          <w:lang w:val="uk-UA"/>
        </w:rPr>
        <w:t>у</w:t>
      </w:r>
      <w:r w:rsidR="00F33678" w:rsidRPr="00F33678">
        <w:rPr>
          <w:sz w:val="28"/>
          <w:szCs w:val="28"/>
          <w:lang w:val="uk-UA"/>
        </w:rPr>
        <w:t xml:space="preserve"> електронної пошти коледжу</w:t>
      </w:r>
    </w:p>
    <w:p w14:paraId="74469095" w14:textId="21D59214" w:rsidR="00C248EC" w:rsidRPr="00F33678" w:rsidRDefault="00F33678" w:rsidP="00421B4F">
      <w:pPr>
        <w:spacing w:line="276" w:lineRule="auto"/>
        <w:ind w:left="16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248EC" w:rsidRPr="00F33678">
        <w:rPr>
          <w:sz w:val="28"/>
          <w:szCs w:val="28"/>
          <w:lang w:val="uk-UA"/>
        </w:rPr>
        <w:t>( Термін: до 30.12.2024 р.)</w:t>
      </w:r>
    </w:p>
    <w:p w14:paraId="5225878F" w14:textId="6C0BB708" w:rsidR="00C248EC" w:rsidRDefault="00C248EC" w:rsidP="00F3367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Членам атестаційної комісії розглянути надані педагогічними працівниками документи, за потреби перевірити їх достовірність та об’єктивно оцінити професійну компетентність педагогічних працівників.</w:t>
      </w:r>
    </w:p>
    <w:p w14:paraId="04CE544A" w14:textId="77777777" w:rsidR="00C248EC" w:rsidRPr="00D048E5" w:rsidRDefault="00C248EC" w:rsidP="00F33678">
      <w:pPr>
        <w:pStyle w:val="a3"/>
        <w:spacing w:line="276" w:lineRule="auto"/>
        <w:jc w:val="both"/>
        <w:rPr>
          <w:sz w:val="28"/>
          <w:szCs w:val="28"/>
          <w:lang w:val="uk-UA"/>
        </w:rPr>
      </w:pPr>
    </w:p>
    <w:p w14:paraId="7A845E77" w14:textId="5DD65C0E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</w:t>
      </w:r>
      <w:r w:rsidR="00F33678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наказу залишаю за собою.</w:t>
      </w:r>
    </w:p>
    <w:p w14:paraId="4328F54A" w14:textId="229EC66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402E1863" w14:textId="77777777" w:rsidR="00F33678" w:rsidRDefault="00F33678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1556EDAE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42E8DEDD" w14:textId="6D77A91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F33678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                        Андрій СТАВИЦЬКИЙ</w:t>
      </w:r>
    </w:p>
    <w:p w14:paraId="7ABA9607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631A9143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0D43A7F6" w14:textId="77777777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778F3C11" w14:textId="77777777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12321EE0" w14:textId="372BFDAC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070382CF" w14:textId="77777777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0C395DDD" w14:textId="77777777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1BE16F86" w14:textId="77777777" w:rsidR="00C248EC" w:rsidRDefault="00C248EC" w:rsidP="00F33678">
      <w:pPr>
        <w:jc w:val="both"/>
        <w:rPr>
          <w:sz w:val="28"/>
          <w:szCs w:val="28"/>
          <w:lang w:val="uk-UA"/>
        </w:rPr>
      </w:pPr>
    </w:p>
    <w:p w14:paraId="7C198B99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4DCE0449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267BA094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039453F4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0A1BABF4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3DF0489B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10161991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2DD3A887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7431297B" w14:textId="77777777" w:rsidR="00C248EC" w:rsidRDefault="00C248EC" w:rsidP="00F33678">
      <w:pPr>
        <w:spacing w:line="276" w:lineRule="auto"/>
        <w:jc w:val="both"/>
        <w:rPr>
          <w:sz w:val="28"/>
          <w:szCs w:val="28"/>
          <w:lang w:val="uk-UA"/>
        </w:rPr>
      </w:pPr>
    </w:p>
    <w:p w14:paraId="31511652" w14:textId="0ED20EC0" w:rsidR="00F33678" w:rsidRDefault="00F33678" w:rsidP="00C248EC">
      <w:pPr>
        <w:jc w:val="both"/>
        <w:rPr>
          <w:sz w:val="28"/>
          <w:szCs w:val="28"/>
          <w:lang w:val="uk-UA"/>
        </w:rPr>
      </w:pPr>
    </w:p>
    <w:p w14:paraId="620F2204" w14:textId="77777777" w:rsidR="00F33678" w:rsidRPr="00F33678" w:rsidRDefault="00F33678" w:rsidP="00F33678">
      <w:pPr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Наказ підготувала:</w:t>
      </w:r>
    </w:p>
    <w:p w14:paraId="7998CD4A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Методист</w:t>
      </w:r>
    </w:p>
    <w:p w14:paraId="760887EA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________ Світлана ДАЦЕНКО</w:t>
      </w:r>
    </w:p>
    <w:p w14:paraId="40531BE9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</w:p>
    <w:p w14:paraId="4F6295E1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</w:p>
    <w:p w14:paraId="141CC995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</w:p>
    <w:p w14:paraId="2F6E21BC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Погоджено:</w:t>
      </w:r>
    </w:p>
    <w:p w14:paraId="2F110383" w14:textId="77777777" w:rsidR="00F33678" w:rsidRP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Заступник директора з НВР</w:t>
      </w:r>
    </w:p>
    <w:p w14:paraId="3AC086BE" w14:textId="756D3272" w:rsidR="00F33678" w:rsidRDefault="00F33678" w:rsidP="00F33678">
      <w:pPr>
        <w:ind w:left="567" w:hanging="567"/>
        <w:rPr>
          <w:sz w:val="28"/>
          <w:szCs w:val="28"/>
          <w:lang w:val="uk-UA" w:eastAsia="en-US"/>
        </w:rPr>
      </w:pPr>
      <w:r w:rsidRPr="00F33678">
        <w:rPr>
          <w:sz w:val="28"/>
          <w:szCs w:val="28"/>
          <w:lang w:val="uk-UA" w:eastAsia="en-US"/>
        </w:rPr>
        <w:t>_________ Олена ГАВРИШ</w:t>
      </w:r>
    </w:p>
    <w:p w14:paraId="79353E7D" w14:textId="0AAB4404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75CF1A4" w14:textId="73AF1683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EFF9C0C" w14:textId="4F1246F5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0B39139A" w14:textId="27B1B252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712B02E" w14:textId="52FDBDFC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B6E4E40" w14:textId="01BCE810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471F5633" w14:textId="183AB8B3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FCC712A" w14:textId="011E0C56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78CBFBEE" w14:textId="448CDE9C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B44E381" w14:textId="4CD8CE17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4671682" w14:textId="71D73E02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972C930" w14:textId="739D1704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C88F9D3" w14:textId="5DE4F9C7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44F3750" w14:textId="5E09C0BE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7341A35" w14:textId="64DE2D48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A7C0EAE" w14:textId="444BF5CA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1211249" w14:textId="5CC7546F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5FEFEF6" w14:textId="02881F01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B1A119A" w14:textId="7222092D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EC6F817" w14:textId="52283DD5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CD8E60C" w14:textId="57FE5A1C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53D3D8D6" w14:textId="01325C78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04120917" w14:textId="42F37240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072DDBF" w14:textId="21B1B078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8CBBB65" w14:textId="7AE0D653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E8B16AE" w14:textId="58F1D3AC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50524BBE" w14:textId="0030A533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53E3B97" w14:textId="1F80F430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31249F9E" w14:textId="650C437E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22862379" w14:textId="0F0BA59D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4CDD248B" w14:textId="5ACFBE4A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EC3F5E5" w14:textId="6EBD4A4D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6ED84C67" w14:textId="7AF802ED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7953383" w14:textId="51E5F457" w:rsidR="00421B4F" w:rsidRDefault="00421B4F" w:rsidP="00F33678">
      <w:pPr>
        <w:ind w:left="567" w:hanging="567"/>
        <w:rPr>
          <w:sz w:val="28"/>
          <w:szCs w:val="28"/>
          <w:lang w:val="uk-UA" w:eastAsia="en-US"/>
        </w:rPr>
      </w:pPr>
    </w:p>
    <w:p w14:paraId="11D7B88C" w14:textId="77777777" w:rsidR="00FB7385" w:rsidRDefault="00FB7385" w:rsidP="00C248EC">
      <w:pPr>
        <w:jc w:val="right"/>
        <w:rPr>
          <w:b/>
          <w:bCs/>
          <w:sz w:val="28"/>
          <w:szCs w:val="28"/>
          <w:lang w:val="uk-UA"/>
        </w:rPr>
      </w:pPr>
    </w:p>
    <w:p w14:paraId="4D003EC1" w14:textId="621D1C68" w:rsidR="00C248EC" w:rsidRPr="00C248EC" w:rsidRDefault="00C248EC" w:rsidP="00C248EC">
      <w:pPr>
        <w:jc w:val="right"/>
        <w:rPr>
          <w:b/>
          <w:bCs/>
          <w:sz w:val="28"/>
          <w:szCs w:val="28"/>
          <w:lang w:val="uk-UA"/>
        </w:rPr>
      </w:pPr>
      <w:r w:rsidRPr="00C248EC">
        <w:rPr>
          <w:b/>
          <w:bCs/>
          <w:sz w:val="28"/>
          <w:szCs w:val="28"/>
          <w:lang w:val="uk-UA"/>
        </w:rPr>
        <w:lastRenderedPageBreak/>
        <w:t>Додаток 1</w:t>
      </w:r>
    </w:p>
    <w:p w14:paraId="0FA9F74D" w14:textId="77777777" w:rsidR="00C248EC" w:rsidRDefault="00C248EC" w:rsidP="00C248EC">
      <w:pPr>
        <w:jc w:val="both"/>
        <w:rPr>
          <w:sz w:val="28"/>
          <w:szCs w:val="28"/>
          <w:lang w:val="uk-UA"/>
        </w:rPr>
      </w:pPr>
    </w:p>
    <w:p w14:paraId="0681020B" w14:textId="77777777" w:rsidR="00C248EC" w:rsidRPr="00C248EC" w:rsidRDefault="00C248EC" w:rsidP="00C248EC">
      <w:pPr>
        <w:spacing w:before="240"/>
        <w:rPr>
          <w:b/>
          <w:bCs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</w:t>
      </w:r>
      <w:r w:rsidRPr="00C248EC">
        <w:rPr>
          <w:b/>
          <w:bCs/>
          <w:sz w:val="32"/>
          <w:szCs w:val="32"/>
          <w:lang w:val="uk-UA"/>
        </w:rPr>
        <w:t>Список</w:t>
      </w:r>
    </w:p>
    <w:p w14:paraId="1E3814E6" w14:textId="047017F7" w:rsidR="00C248EC" w:rsidRPr="00C248EC" w:rsidRDefault="00C248EC" w:rsidP="00C248EC">
      <w:pPr>
        <w:spacing w:before="240"/>
        <w:rPr>
          <w:b/>
          <w:bCs/>
          <w:sz w:val="32"/>
          <w:szCs w:val="32"/>
          <w:lang w:val="uk-UA"/>
        </w:rPr>
      </w:pPr>
      <w:r w:rsidRPr="00C248EC">
        <w:rPr>
          <w:b/>
          <w:bCs/>
          <w:sz w:val="32"/>
          <w:szCs w:val="32"/>
          <w:lang w:val="uk-UA"/>
        </w:rPr>
        <w:t xml:space="preserve"> педагогічних працівників ВСП « Охтирський фаховий коледж СНАУ», які атестуються позачергово у 2024/25 році</w:t>
      </w:r>
    </w:p>
    <w:p w14:paraId="6886782B" w14:textId="481AE297" w:rsidR="00C248EC" w:rsidRPr="00321187" w:rsidRDefault="00C248EC" w:rsidP="00C248EC">
      <w:pPr>
        <w:rPr>
          <w:sz w:val="28"/>
          <w:szCs w:val="28"/>
          <w:lang w:val="uk-UA"/>
        </w:rPr>
      </w:pPr>
    </w:p>
    <w:tbl>
      <w:tblPr>
        <w:tblStyle w:val="ab"/>
        <w:tblW w:w="9556" w:type="dxa"/>
        <w:tblInd w:w="-176" w:type="dxa"/>
        <w:tblLook w:val="04A0" w:firstRow="1" w:lastRow="0" w:firstColumn="1" w:lastColumn="0" w:noHBand="0" w:noVBand="1"/>
      </w:tblPr>
      <w:tblGrid>
        <w:gridCol w:w="843"/>
        <w:gridCol w:w="3472"/>
        <w:gridCol w:w="5241"/>
      </w:tblGrid>
      <w:tr w:rsidR="00C248EC" w14:paraId="5235F2DF" w14:textId="77777777" w:rsidTr="00C248EC">
        <w:trPr>
          <w:trHeight w:val="80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7CE" w14:textId="77777777" w:rsidR="00C248EC" w:rsidRPr="00C248EC" w:rsidRDefault="00C248EC" w:rsidP="00F72F1D">
            <w:pPr>
              <w:rPr>
                <w:b/>
                <w:bCs/>
                <w:lang w:val="uk-UA"/>
              </w:rPr>
            </w:pPr>
            <w:r w:rsidRPr="00C248EC">
              <w:rPr>
                <w:b/>
                <w:bCs/>
                <w:lang w:val="uk-UA"/>
              </w:rPr>
              <w:t>№</w:t>
            </w:r>
          </w:p>
          <w:p w14:paraId="33E118D1" w14:textId="77777777" w:rsidR="00C248EC" w:rsidRPr="00C248EC" w:rsidRDefault="00C248EC" w:rsidP="00F72F1D">
            <w:pPr>
              <w:rPr>
                <w:b/>
                <w:bCs/>
                <w:lang w:val="uk-UA"/>
              </w:rPr>
            </w:pPr>
            <w:r w:rsidRPr="00C248EC">
              <w:rPr>
                <w:b/>
                <w:bCs/>
                <w:lang w:val="uk-UA"/>
              </w:rPr>
              <w:t>з/п</w:t>
            </w:r>
          </w:p>
          <w:p w14:paraId="5D81DF7E" w14:textId="77777777" w:rsidR="00C248EC" w:rsidRPr="00C248EC" w:rsidRDefault="00C248EC" w:rsidP="00F72F1D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CF3F" w14:textId="0A6E2CBF" w:rsidR="00C248EC" w:rsidRPr="00C248EC" w:rsidRDefault="00C248EC" w:rsidP="00421B4F">
            <w:pPr>
              <w:jc w:val="center"/>
              <w:rPr>
                <w:b/>
                <w:bCs/>
                <w:lang w:val="uk-UA" w:eastAsia="en-US"/>
              </w:rPr>
            </w:pPr>
            <w:r w:rsidRPr="00C248EC">
              <w:rPr>
                <w:b/>
                <w:bCs/>
                <w:lang w:val="uk-UA"/>
              </w:rPr>
              <w:t>Прізвище,</w:t>
            </w:r>
            <w:r>
              <w:rPr>
                <w:b/>
                <w:bCs/>
                <w:lang w:val="uk-UA"/>
              </w:rPr>
              <w:t xml:space="preserve"> </w:t>
            </w:r>
            <w:r w:rsidRPr="00C248EC">
              <w:rPr>
                <w:b/>
                <w:bCs/>
                <w:lang w:val="uk-UA"/>
              </w:rPr>
              <w:t>ім’я, по батькові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1FF" w14:textId="4AF09418" w:rsidR="00C248EC" w:rsidRPr="00C248EC" w:rsidRDefault="00C248EC" w:rsidP="00421B4F">
            <w:pPr>
              <w:jc w:val="center"/>
              <w:rPr>
                <w:b/>
                <w:bCs/>
                <w:lang w:val="uk-UA" w:eastAsia="en-US"/>
              </w:rPr>
            </w:pPr>
            <w:r w:rsidRPr="00C248EC">
              <w:rPr>
                <w:b/>
                <w:bCs/>
                <w:lang w:val="uk-UA"/>
              </w:rPr>
              <w:t>Посада, категорія</w:t>
            </w:r>
          </w:p>
        </w:tc>
      </w:tr>
      <w:tr w:rsidR="00C248EC" w14:paraId="2A66B7BD" w14:textId="77777777" w:rsidTr="00C248EC">
        <w:trPr>
          <w:trHeight w:val="3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29AD" w14:textId="77777777" w:rsidR="00C248EC" w:rsidRDefault="00C248EC" w:rsidP="00C248E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72" w:type="dxa"/>
          </w:tcPr>
          <w:p w14:paraId="4652DBCA" w14:textId="0B302E66" w:rsidR="00C248EC" w:rsidRDefault="00C248EC" w:rsidP="00C248EC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2B4984">
              <w:t>Заброда</w:t>
            </w:r>
            <w:proofErr w:type="spellEnd"/>
            <w:r w:rsidRPr="002B4984">
              <w:t xml:space="preserve"> </w:t>
            </w:r>
            <w:proofErr w:type="spellStart"/>
            <w:r w:rsidRPr="002B4984">
              <w:t>Іван</w:t>
            </w:r>
            <w:proofErr w:type="spellEnd"/>
            <w:r w:rsidRPr="002B4984">
              <w:t xml:space="preserve"> </w:t>
            </w:r>
            <w:proofErr w:type="spellStart"/>
            <w:r w:rsidRPr="002B4984">
              <w:t>Сергійович</w:t>
            </w:r>
            <w:proofErr w:type="spellEnd"/>
          </w:p>
        </w:tc>
        <w:tc>
          <w:tcPr>
            <w:tcW w:w="5241" w:type="dxa"/>
          </w:tcPr>
          <w:p w14:paraId="5270BAFF" w14:textId="77777777" w:rsidR="00C248EC" w:rsidRPr="002B4984" w:rsidRDefault="00C248EC" w:rsidP="00C248EC">
            <w:pPr>
              <w:ind w:firstLine="85"/>
            </w:pPr>
            <w:proofErr w:type="spellStart"/>
            <w:r w:rsidRPr="002B4984">
              <w:t>Викладач</w:t>
            </w:r>
            <w:proofErr w:type="spellEnd"/>
            <w:r w:rsidRPr="002B4984">
              <w:t xml:space="preserve"> </w:t>
            </w:r>
            <w:proofErr w:type="spellStart"/>
            <w:r w:rsidRPr="002B4984">
              <w:t>навчальної</w:t>
            </w:r>
            <w:proofErr w:type="spellEnd"/>
            <w:r w:rsidRPr="002B4984">
              <w:t xml:space="preserve"> </w:t>
            </w:r>
            <w:proofErr w:type="spellStart"/>
            <w:r w:rsidRPr="002B4984">
              <w:t>дисципліни</w:t>
            </w:r>
            <w:proofErr w:type="spellEnd"/>
          </w:p>
          <w:p w14:paraId="20FE510B" w14:textId="77777777" w:rsidR="00C248EC" w:rsidRDefault="00C248EC" w:rsidP="00C248EC">
            <w:r w:rsidRPr="002B4984">
              <w:t>«</w:t>
            </w:r>
            <w:proofErr w:type="spellStart"/>
            <w:r w:rsidRPr="002B4984">
              <w:t>Алгоритмізація</w:t>
            </w:r>
            <w:proofErr w:type="spellEnd"/>
            <w:r w:rsidRPr="002B4984">
              <w:t xml:space="preserve"> та </w:t>
            </w:r>
            <w:proofErr w:type="spellStart"/>
            <w:r w:rsidRPr="002B4984">
              <w:t>програмування</w:t>
            </w:r>
            <w:proofErr w:type="spellEnd"/>
            <w:r w:rsidRPr="002B4984">
              <w:t xml:space="preserve">», </w:t>
            </w:r>
            <w:proofErr w:type="spellStart"/>
            <w:r w:rsidRPr="002B4984">
              <w:t>спеціаліст</w:t>
            </w:r>
            <w:proofErr w:type="spellEnd"/>
          </w:p>
          <w:p w14:paraId="73C6BDA7" w14:textId="7EA5280C" w:rsidR="00C248EC" w:rsidRDefault="00C248EC" w:rsidP="00C248EC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C248EC" w:rsidRPr="00C248EC" w14:paraId="1A44F281" w14:textId="77777777" w:rsidTr="00C248EC">
        <w:trPr>
          <w:trHeight w:val="27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A21B" w14:textId="77777777" w:rsidR="00C248EC" w:rsidRDefault="00C248EC" w:rsidP="00C248E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472" w:type="dxa"/>
          </w:tcPr>
          <w:p w14:paraId="3D8EB47C" w14:textId="4CABDF4D" w:rsidR="00C248EC" w:rsidRDefault="00C248EC" w:rsidP="00C248EC">
            <w:pPr>
              <w:rPr>
                <w:sz w:val="28"/>
                <w:szCs w:val="28"/>
                <w:lang w:val="uk-UA" w:eastAsia="en-US"/>
              </w:rPr>
            </w:pPr>
            <w:r w:rsidRPr="002B4984">
              <w:t xml:space="preserve">Суханова </w:t>
            </w:r>
            <w:proofErr w:type="spellStart"/>
            <w:r w:rsidRPr="002B4984">
              <w:t>Аліна</w:t>
            </w:r>
            <w:proofErr w:type="spellEnd"/>
            <w:r w:rsidRPr="002B4984">
              <w:t xml:space="preserve"> </w:t>
            </w:r>
            <w:proofErr w:type="spellStart"/>
            <w:r w:rsidRPr="002B4984">
              <w:t>Олегівна</w:t>
            </w:r>
            <w:proofErr w:type="spellEnd"/>
          </w:p>
        </w:tc>
        <w:tc>
          <w:tcPr>
            <w:tcW w:w="5241" w:type="dxa"/>
          </w:tcPr>
          <w:p w14:paraId="2A75D114" w14:textId="77777777" w:rsidR="00C248EC" w:rsidRDefault="00C248EC" w:rsidP="00C248EC">
            <w:pPr>
              <w:rPr>
                <w:color w:val="404040"/>
              </w:rPr>
            </w:pPr>
            <w:proofErr w:type="spellStart"/>
            <w:r w:rsidRPr="002B4984">
              <w:rPr>
                <w:color w:val="404040"/>
              </w:rPr>
              <w:t>Викладачка</w:t>
            </w:r>
            <w:proofErr w:type="spellEnd"/>
            <w:r w:rsidRPr="002B4984">
              <w:rPr>
                <w:color w:val="404040"/>
              </w:rPr>
              <w:t xml:space="preserve"> </w:t>
            </w:r>
            <w:proofErr w:type="spellStart"/>
            <w:r w:rsidRPr="002B4984">
              <w:rPr>
                <w:color w:val="404040"/>
              </w:rPr>
              <w:t>іноземної</w:t>
            </w:r>
            <w:proofErr w:type="spellEnd"/>
            <w:r w:rsidRPr="002B4984">
              <w:rPr>
                <w:color w:val="404040"/>
              </w:rPr>
              <w:t xml:space="preserve"> </w:t>
            </w:r>
            <w:proofErr w:type="spellStart"/>
            <w:r w:rsidRPr="002B4984">
              <w:rPr>
                <w:color w:val="404040"/>
              </w:rPr>
              <w:t>мови</w:t>
            </w:r>
            <w:proofErr w:type="spellEnd"/>
            <w:r w:rsidRPr="002B4984">
              <w:rPr>
                <w:color w:val="404040"/>
              </w:rPr>
              <w:t xml:space="preserve">, </w:t>
            </w:r>
            <w:proofErr w:type="spellStart"/>
            <w:r w:rsidRPr="002B4984">
              <w:rPr>
                <w:color w:val="404040"/>
              </w:rPr>
              <w:t>спеціаліст</w:t>
            </w:r>
            <w:proofErr w:type="spellEnd"/>
          </w:p>
          <w:p w14:paraId="26AEC83F" w14:textId="5777D010" w:rsidR="00C248EC" w:rsidRDefault="00C248EC" w:rsidP="00C248EC">
            <w:pPr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6217FBA1" w14:textId="77777777" w:rsidR="00C248EC" w:rsidRDefault="00C248EC" w:rsidP="00C248EC">
      <w:pPr>
        <w:jc w:val="both"/>
        <w:rPr>
          <w:sz w:val="28"/>
          <w:szCs w:val="28"/>
          <w:lang w:val="uk-UA"/>
        </w:rPr>
      </w:pPr>
    </w:p>
    <w:p w14:paraId="4D1D353E" w14:textId="77777777" w:rsidR="00C248EC" w:rsidRDefault="00C248EC" w:rsidP="00C248EC">
      <w:pPr>
        <w:rPr>
          <w:lang w:val="uk-UA"/>
        </w:rPr>
      </w:pPr>
    </w:p>
    <w:p w14:paraId="7490589F" w14:textId="77777777" w:rsidR="00C248EC" w:rsidRDefault="00C248EC" w:rsidP="00C248EC">
      <w:pPr>
        <w:rPr>
          <w:lang w:val="uk-UA"/>
        </w:rPr>
      </w:pPr>
    </w:p>
    <w:p w14:paraId="2DEFA2D0" w14:textId="77777777" w:rsidR="00A339D6" w:rsidRPr="00C248EC" w:rsidRDefault="00A339D6">
      <w:pPr>
        <w:rPr>
          <w:lang w:val="uk-UA"/>
        </w:rPr>
      </w:pPr>
    </w:p>
    <w:sectPr w:rsidR="00A339D6" w:rsidRPr="00C2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427A1"/>
    <w:multiLevelType w:val="multilevel"/>
    <w:tmpl w:val="A47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4B64FE5"/>
    <w:multiLevelType w:val="hybridMultilevel"/>
    <w:tmpl w:val="AC1E80F0"/>
    <w:lvl w:ilvl="0" w:tplc="80629DD0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771E1BE4"/>
    <w:multiLevelType w:val="hybridMultilevel"/>
    <w:tmpl w:val="5350A714"/>
    <w:lvl w:ilvl="0" w:tplc="4E686266">
      <w:start w:val="1"/>
      <w:numFmt w:val="bullet"/>
      <w:lvlText w:val="–"/>
      <w:lvlJc w:val="left"/>
      <w:pPr>
        <w:ind w:left="201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7B"/>
    <w:rsid w:val="001E3BC7"/>
    <w:rsid w:val="00421B4F"/>
    <w:rsid w:val="00455A7B"/>
    <w:rsid w:val="0079152D"/>
    <w:rsid w:val="007E4013"/>
    <w:rsid w:val="00A339D6"/>
    <w:rsid w:val="00B916DB"/>
    <w:rsid w:val="00C248EC"/>
    <w:rsid w:val="00F33678"/>
    <w:rsid w:val="00F724DD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8577D7"/>
  <w15:chartTrackingRefBased/>
  <w15:docId w15:val="{DE868821-82C2-4F39-8886-6A863A1D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724DD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nhideWhenUsed/>
    <w:qFormat/>
    <w:rsid w:val="00F724DD"/>
    <w:pPr>
      <w:widowControl w:val="0"/>
      <w:autoSpaceDE w:val="0"/>
      <w:autoSpaceDN w:val="0"/>
      <w:spacing w:line="319" w:lineRule="exact"/>
      <w:ind w:left="2086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24DD"/>
    <w:pPr>
      <w:ind w:left="720"/>
      <w:contextualSpacing/>
    </w:pPr>
  </w:style>
  <w:style w:type="paragraph" w:styleId="a4">
    <w:name w:val="No Spacing"/>
    <w:uiPriority w:val="1"/>
    <w:qFormat/>
    <w:rsid w:val="0079152D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724D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724DD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24DD"/>
    <w:rPr>
      <w:rFonts w:ascii="Times New Roman" w:eastAsiaTheme="majorEastAsia" w:hAnsi="Times New Roman" w:cstheme="majorBidi"/>
      <w:b/>
      <w:sz w:val="28"/>
      <w:szCs w:val="32"/>
      <w:lang w:val="ru-RU"/>
    </w:rPr>
  </w:style>
  <w:style w:type="character" w:customStyle="1" w:styleId="20">
    <w:name w:val="Заголовок 2 Знак"/>
    <w:basedOn w:val="a0"/>
    <w:link w:val="2"/>
    <w:rsid w:val="00F724DD"/>
    <w:rPr>
      <w:rFonts w:ascii="Times New Roman" w:eastAsia="Calibri" w:hAnsi="Times New Roman" w:cs="Times New Roman"/>
      <w:b/>
      <w:bCs/>
      <w:sz w:val="28"/>
      <w:szCs w:val="28"/>
    </w:rPr>
  </w:style>
  <w:style w:type="paragraph" w:styleId="a7">
    <w:name w:val="caption"/>
    <w:basedOn w:val="a"/>
    <w:next w:val="a"/>
    <w:unhideWhenUsed/>
    <w:qFormat/>
    <w:rsid w:val="0079152D"/>
    <w:pPr>
      <w:suppressAutoHyphens/>
      <w:spacing w:line="336" w:lineRule="auto"/>
      <w:jc w:val="center"/>
    </w:pPr>
    <w:rPr>
      <w:szCs w:val="20"/>
    </w:rPr>
  </w:style>
  <w:style w:type="paragraph" w:styleId="a8">
    <w:name w:val="footer"/>
    <w:basedOn w:val="a"/>
    <w:link w:val="a9"/>
    <w:uiPriority w:val="99"/>
    <w:unhideWhenUsed/>
    <w:rsid w:val="00F724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724DD"/>
    <w:rPr>
      <w:rFonts w:ascii="Times New Roman" w:hAnsi="Times New Roman" w:cs="Times New Roman"/>
      <w:sz w:val="28"/>
      <w:szCs w:val="28"/>
    </w:rPr>
  </w:style>
  <w:style w:type="character" w:styleId="aa">
    <w:name w:val="line number"/>
    <w:basedOn w:val="a0"/>
    <w:uiPriority w:val="99"/>
    <w:semiHidden/>
    <w:unhideWhenUsed/>
    <w:rsid w:val="0079152D"/>
  </w:style>
  <w:style w:type="table" w:styleId="ab">
    <w:name w:val="Table Grid"/>
    <w:basedOn w:val="a1"/>
    <w:uiPriority w:val="59"/>
    <w:rsid w:val="0079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724DD"/>
    <w:rPr>
      <w:color w:val="0563C1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F724DD"/>
    <w:pPr>
      <w:outlineLvl w:val="9"/>
    </w:pPr>
    <w:rPr>
      <w:lang w:eastAsia="uk-UA"/>
    </w:rPr>
  </w:style>
  <w:style w:type="character" w:styleId="ae">
    <w:name w:val="Book Title"/>
    <w:basedOn w:val="a0"/>
    <w:uiPriority w:val="33"/>
    <w:qFormat/>
    <w:rsid w:val="00F724DD"/>
    <w:rPr>
      <w:b/>
      <w:bCs/>
      <w:i/>
      <w:iCs/>
      <w:spacing w:val="5"/>
    </w:rPr>
  </w:style>
  <w:style w:type="paragraph" w:styleId="af">
    <w:name w:val="Normal (Web)"/>
    <w:basedOn w:val="a"/>
    <w:uiPriority w:val="99"/>
    <w:semiHidden/>
    <w:unhideWhenUsed/>
    <w:rsid w:val="00F724DD"/>
    <w:pPr>
      <w:spacing w:before="100" w:beforeAutospacing="1" w:after="100" w:afterAutospacing="1"/>
    </w:pPr>
    <w:rPr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F724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724D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724DD"/>
    <w:pPr>
      <w:spacing w:after="100"/>
      <w:ind w:left="440"/>
    </w:pPr>
  </w:style>
  <w:style w:type="paragraph" w:customStyle="1" w:styleId="22">
    <w:name w:val="Основной текст (2)"/>
    <w:basedOn w:val="a"/>
    <w:link w:val="23"/>
    <w:rsid w:val="00F724DD"/>
    <w:pPr>
      <w:widowControl w:val="0"/>
      <w:shd w:val="clear" w:color="auto" w:fill="FFFFFF"/>
      <w:spacing w:line="322" w:lineRule="exact"/>
      <w:ind w:hanging="580"/>
    </w:pPr>
  </w:style>
  <w:style w:type="character" w:customStyle="1" w:styleId="23">
    <w:name w:val="Основной текст (2)_"/>
    <w:basedOn w:val="a0"/>
    <w:link w:val="22"/>
    <w:rsid w:val="00F7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Таблиця"/>
    <w:basedOn w:val="a"/>
    <w:link w:val="af1"/>
    <w:autoRedefine/>
    <w:qFormat/>
    <w:rsid w:val="001E3BC7"/>
    <w:pPr>
      <w:shd w:val="clear" w:color="auto" w:fill="FFFFFF"/>
    </w:pPr>
    <w:rPr>
      <w:rFonts w:eastAsiaTheme="minorEastAsia"/>
      <w:lang w:eastAsia="uk-UA"/>
    </w:rPr>
  </w:style>
  <w:style w:type="character" w:customStyle="1" w:styleId="af1">
    <w:name w:val="Таблиця Знак"/>
    <w:basedOn w:val="a0"/>
    <w:link w:val="af0"/>
    <w:rsid w:val="001E3BC7"/>
    <w:rPr>
      <w:rFonts w:ascii="Times New Roman" w:eastAsiaTheme="minorEastAsia" w:hAnsi="Times New Roman" w:cs="Times New Roman"/>
      <w:sz w:val="24"/>
      <w:szCs w:val="28"/>
      <w:shd w:val="clear" w:color="auto" w:fill="FFFFFF"/>
      <w:lang w:eastAsia="uk-UA"/>
    </w:rPr>
  </w:style>
  <w:style w:type="paragraph" w:customStyle="1" w:styleId="af2">
    <w:name w:val="Таблиця Заголовок"/>
    <w:basedOn w:val="a"/>
    <w:link w:val="af3"/>
    <w:qFormat/>
    <w:rsid w:val="001E3BC7"/>
    <w:pPr>
      <w:shd w:val="clear" w:color="auto" w:fill="FFFFFF"/>
      <w:spacing w:line="360" w:lineRule="auto"/>
      <w:jc w:val="center"/>
    </w:pPr>
    <w:rPr>
      <w:rFonts w:eastAsiaTheme="minorEastAsia"/>
      <w:b/>
      <w:bCs/>
      <w:lang w:eastAsia="uk-UA"/>
    </w:rPr>
  </w:style>
  <w:style w:type="character" w:customStyle="1" w:styleId="af3">
    <w:name w:val="Таблиця Заголовок Знак"/>
    <w:basedOn w:val="a0"/>
    <w:link w:val="af2"/>
    <w:rsid w:val="001E3BC7"/>
    <w:rPr>
      <w:rFonts w:ascii="Times New Roman" w:eastAsiaTheme="minorEastAsia" w:hAnsi="Times New Roman" w:cs="Times New Roman"/>
      <w:b/>
      <w:bCs/>
      <w:sz w:val="24"/>
      <w:szCs w:val="28"/>
      <w:shd w:val="clear" w:color="auto" w:fill="FFFFFF"/>
      <w:lang w:eastAsia="uk-UA"/>
    </w:rPr>
  </w:style>
  <w:style w:type="paragraph" w:styleId="af4">
    <w:name w:val="Body Text"/>
    <w:basedOn w:val="a"/>
    <w:link w:val="af5"/>
    <w:semiHidden/>
    <w:unhideWhenUsed/>
    <w:rsid w:val="00C248EC"/>
    <w:pPr>
      <w:spacing w:line="336" w:lineRule="auto"/>
      <w:ind w:firstLine="851"/>
      <w:jc w:val="both"/>
    </w:pPr>
    <w:rPr>
      <w:rFonts w:ascii="Calibri" w:eastAsia="Calibri" w:hAnsi="Calibri"/>
      <w:sz w:val="28"/>
      <w:szCs w:val="20"/>
      <w:lang w:eastAsia="uk-UA"/>
    </w:rPr>
  </w:style>
  <w:style w:type="character" w:customStyle="1" w:styleId="af5">
    <w:name w:val="Основний текст Знак"/>
    <w:basedOn w:val="a0"/>
    <w:link w:val="af4"/>
    <w:semiHidden/>
    <w:rsid w:val="00C248EC"/>
    <w:rPr>
      <w:rFonts w:ascii="Calibri" w:eastAsia="Calibri" w:hAnsi="Calibri" w:cs="Times New Roman"/>
      <w:sz w:val="28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Home</cp:lastModifiedBy>
  <cp:revision>2</cp:revision>
  <cp:lastPrinted>2025-04-02T05:22:00Z</cp:lastPrinted>
  <dcterms:created xsi:type="dcterms:W3CDTF">2025-04-02T08:35:00Z</dcterms:created>
  <dcterms:modified xsi:type="dcterms:W3CDTF">2025-04-02T08:35:00Z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f96b12caee95f1b4a6f651cb30b8388436cfc909eaae7a63876d4cb6313a5456</vt:lpwstr>
  </property>
</Properties>
</file>